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F" w:rsidRDefault="002E78B1" w:rsidP="00410BF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第一届</w:t>
      </w:r>
      <w:r w:rsidR="009E60B8" w:rsidRPr="009E60B8">
        <w:rPr>
          <w:rFonts w:ascii="黑体" w:eastAsia="黑体" w:hAnsi="黑体" w:hint="eastAsia"/>
          <w:b/>
          <w:sz w:val="44"/>
          <w:szCs w:val="44"/>
        </w:rPr>
        <w:t>“预见未来·美特杯大学生创新创业大赛”</w:t>
      </w:r>
      <w:bookmarkStart w:id="0" w:name="_GoBack"/>
      <w:bookmarkEnd w:id="0"/>
      <w:r w:rsidR="00410BFF">
        <w:rPr>
          <w:rFonts w:ascii="黑体" w:eastAsia="黑体" w:hAnsi="黑体" w:hint="eastAsia"/>
          <w:b/>
          <w:sz w:val="44"/>
          <w:szCs w:val="44"/>
        </w:rPr>
        <w:t>创新项目申报书</w:t>
      </w:r>
    </w:p>
    <w:p w:rsidR="00410BFF" w:rsidRDefault="00410BFF" w:rsidP="00410BFF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7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4635"/>
      </w:tblGrid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    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 责 人：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410BFF" w:rsidTr="00410BFF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10BFF" w:rsidRDefault="00410BFF">
            <w:pPr>
              <w:spacing w:line="320" w:lineRule="exact"/>
              <w:ind w:right="14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学历：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0BFF" w:rsidRDefault="00410BFF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:rsidR="00410BFF" w:rsidRDefault="00410BFF" w:rsidP="00410BFF">
      <w:pPr>
        <w:spacing w:line="760" w:lineRule="exact"/>
        <w:ind w:firstLineChars="600" w:firstLine="168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E-mail：</w:t>
      </w:r>
      <w:r>
        <w:rPr>
          <w:rFonts w:ascii="黑体" w:eastAsia="黑体" w:hAnsi="宋体" w:hint="eastAsia"/>
          <w:spacing w:val="58"/>
          <w:sz w:val="30"/>
          <w:szCs w:val="30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10BFF" w:rsidRDefault="00410BFF" w:rsidP="00410BFF">
      <w:pPr>
        <w:spacing w:line="760" w:lineRule="exact"/>
        <w:ind w:firstLineChars="300" w:firstLine="84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项目申请日期：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410BFF" w:rsidRDefault="00410BFF" w:rsidP="00410BFF">
      <w:pPr>
        <w:spacing w:line="760" w:lineRule="exact"/>
        <w:ind w:firstLineChars="300" w:firstLine="84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项目起止年月：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410BFF" w:rsidRDefault="00410BFF" w:rsidP="00410BFF">
      <w:pPr>
        <w:jc w:val="center"/>
        <w:rPr>
          <w:rFonts w:ascii="黑体" w:eastAsia="黑体" w:hAnsi="黑体"/>
          <w:sz w:val="36"/>
          <w:szCs w:val="36"/>
        </w:rPr>
      </w:pPr>
    </w:p>
    <w:p w:rsidR="00410BFF" w:rsidRDefault="00410BFF" w:rsidP="00410BFF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410BFF" w:rsidRDefault="00410BFF" w:rsidP="00410BFF">
      <w:pPr>
        <w:rPr>
          <w:rFonts w:ascii="仿宋_GB2312" w:eastAsia="仿宋_GB2312"/>
          <w:sz w:val="36"/>
        </w:rPr>
      </w:pPr>
    </w:p>
    <w:p w:rsidR="00410BFF" w:rsidRDefault="00410BFF" w:rsidP="00410BFF">
      <w:pPr>
        <w:spacing w:line="360" w:lineRule="auto"/>
        <w:jc w:val="center"/>
        <w:outlineLvl w:val="0"/>
        <w:rPr>
          <w:rFonts w:ascii="仿宋_GB2312" w:eastAsia="仿宋_GB2312"/>
          <w:b/>
          <w:sz w:val="32"/>
        </w:rPr>
      </w:pPr>
      <w:r>
        <w:rPr>
          <w:rFonts w:ascii="仿宋_GB2312" w:eastAsia="仿宋_GB2312"/>
          <w:b/>
          <w:sz w:val="32"/>
        </w:rPr>
        <w:t>厦门大公共卫生学院</w:t>
      </w:r>
    </w:p>
    <w:p w:rsidR="00410BFF" w:rsidRDefault="00410BFF" w:rsidP="00410BFF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/>
          <w:b/>
          <w:sz w:val="32"/>
        </w:rPr>
        <w:t>二</w:t>
      </w:r>
      <w:r>
        <w:rPr>
          <w:rFonts w:ascii="宋体" w:hAnsi="宋体" w:cs="宋体" w:hint="eastAsia"/>
          <w:b/>
          <w:sz w:val="32"/>
        </w:rPr>
        <w:t>〇一六</w:t>
      </w:r>
      <w:r>
        <w:rPr>
          <w:rFonts w:ascii="仿宋_GB2312" w:eastAsia="仿宋_GB2312" w:hAnsi="仿宋_GB2312" w:cs="仿宋_GB2312"/>
          <w:b/>
          <w:sz w:val="32"/>
        </w:rPr>
        <w:t>年十二月</w:t>
      </w:r>
    </w:p>
    <w:p w:rsidR="00410BFF" w:rsidRDefault="00410BFF" w:rsidP="00410BFF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</w:p>
    <w:p w:rsidR="00410BFF" w:rsidRDefault="00410BFF" w:rsidP="00410BFF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</w:p>
    <w:p w:rsidR="001E4FEC" w:rsidRDefault="001E4FEC" w:rsidP="00410BFF">
      <w:pPr>
        <w:spacing w:line="360" w:lineRule="auto"/>
        <w:jc w:val="center"/>
        <w:outlineLvl w:val="0"/>
        <w:rPr>
          <w:rFonts w:ascii="仿宋_GB2312" w:eastAsia="仿宋_GB2312" w:hAnsi="仿宋_GB2312" w:cs="仿宋_GB2312"/>
          <w:b/>
          <w:sz w:val="32"/>
        </w:rPr>
      </w:pPr>
    </w:p>
    <w:p w:rsidR="00410BFF" w:rsidRDefault="00410BFF" w:rsidP="00410BF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填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写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说</w:t>
      </w:r>
      <w:r>
        <w:rPr>
          <w:rFonts w:ascii="Calibri" w:hAnsi="Calibri"/>
          <w:b/>
          <w:sz w:val="36"/>
          <w:szCs w:val="36"/>
        </w:rPr>
        <w:t xml:space="preserve">  </w:t>
      </w:r>
      <w:r>
        <w:rPr>
          <w:rFonts w:ascii="Calibri" w:hAnsi="Calibri" w:hint="eastAsia"/>
          <w:b/>
          <w:sz w:val="36"/>
          <w:szCs w:val="36"/>
        </w:rPr>
        <w:t>明</w:t>
      </w:r>
    </w:p>
    <w:p w:rsidR="00410BFF" w:rsidRDefault="00410BFF" w:rsidP="00410BFF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410BFF" w:rsidRDefault="00410BFF" w:rsidP="00410BFF">
      <w:pPr>
        <w:spacing w:line="500" w:lineRule="exact"/>
        <w:ind w:leftChars="51" w:left="107" w:right="227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1、本申请书所列各项内容均须实事求是，认真填写，表达明确严谨，简明扼要，</w:t>
      </w:r>
      <w:r>
        <w:rPr>
          <w:rFonts w:ascii="仿宋_GB2312" w:eastAsia="仿宋_GB2312"/>
          <w:sz w:val="28"/>
          <w:szCs w:val="28"/>
        </w:rPr>
        <w:t>申报书请按顺序逐项填写，填写内容必须实事求是，空缺项要填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 w:rsidR="00410BFF" w:rsidRDefault="00410BFF" w:rsidP="00410BFF">
      <w:pPr>
        <w:spacing w:line="680" w:lineRule="exact"/>
        <w:ind w:firstLineChars="200" w:firstLine="600"/>
        <w:jc w:val="left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/>
          <w:bCs/>
          <w:color w:val="000000"/>
          <w:sz w:val="30"/>
          <w:szCs w:val="30"/>
        </w:rPr>
        <w:t>填主持人。</w:t>
      </w:r>
    </w:p>
    <w:p w:rsidR="00410BFF" w:rsidRDefault="00410BFF" w:rsidP="00410BFF">
      <w:pPr>
        <w:spacing w:before="120" w:line="680" w:lineRule="exact"/>
        <w:ind w:firstLineChars="200" w:firstLine="600"/>
        <w:jc w:val="left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/>
          <w:bCs/>
          <w:color w:val="000000"/>
          <w:sz w:val="30"/>
          <w:szCs w:val="30"/>
        </w:rPr>
        <w:t>3、本申请书为大16开本（A4），左侧装订成册。</w:t>
      </w:r>
      <w:r>
        <w:rPr>
          <w:rFonts w:ascii="仿宋_GB2312" w:eastAsia="仿宋_GB2312"/>
          <w:sz w:val="28"/>
          <w:szCs w:val="28"/>
        </w:rPr>
        <w:t>填写完后用A4纸张双面打印，不得随意涂改。</w:t>
      </w: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spacing w:line="360" w:lineRule="auto"/>
        <w:ind w:firstLineChars="200" w:firstLine="600"/>
        <w:jc w:val="left"/>
        <w:outlineLvl w:val="0"/>
        <w:rPr>
          <w:rFonts w:ascii="仿宋_GB2312" w:eastAsia="仿宋_GB2312"/>
          <w:sz w:val="30"/>
          <w:szCs w:val="30"/>
        </w:rPr>
      </w:pPr>
    </w:p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jc w:val="left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lastRenderedPageBreak/>
        <w:t>一、基本情况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项目</w:t>
            </w:r>
          </w:p>
          <w:p w:rsidR="00410BFF" w:rsidRDefault="00410BFF">
            <w:pPr>
              <w:spacing w:line="24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jc w:val="center"/>
              <w:rPr>
                <w:rFonts w:ascii="楷体_GB2312" w:eastAsia="楷体_GB2312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所属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widowControl/>
              <w:jc w:val="center"/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申请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              </w:t>
            </w:r>
            <w:r>
              <w:rPr>
                <w:rFonts w:ascii="Calibri" w:hAnsi="Calibri" w:hint="eastAsia"/>
                <w:sz w:val="24"/>
                <w:szCs w:val="22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月至</w:t>
            </w:r>
            <w:r>
              <w:rPr>
                <w:rFonts w:ascii="Calibri" w:hAnsi="Calibri"/>
                <w:sz w:val="24"/>
                <w:szCs w:val="22"/>
              </w:rPr>
              <w:t xml:space="preserve">  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</w:p>
        </w:tc>
      </w:tr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主持人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ind w:left="257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/>
                <w:sz w:val="24"/>
                <w:szCs w:val="22"/>
              </w:rPr>
              <w:t xml:space="preserve"> 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</w:p>
        </w:tc>
      </w:tr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联系</w:t>
            </w:r>
          </w:p>
          <w:p w:rsidR="00410BFF" w:rsidRDefault="00410BF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ind w:firstLineChars="200" w:firstLine="480"/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指导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联系</w:t>
            </w:r>
          </w:p>
          <w:p w:rsidR="00410BFF" w:rsidRDefault="00410BFF">
            <w:pPr>
              <w:ind w:firstLineChars="100" w:firstLine="24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ind w:firstLineChars="200" w:firstLine="480"/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主持人曾经参与科研的情况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Calibri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项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目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组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主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要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成</w:t>
            </w:r>
          </w:p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姓</w:t>
            </w:r>
            <w:r>
              <w:rPr>
                <w:rFonts w:ascii="Calibri" w:hAnsi="Calibri"/>
                <w:sz w:val="24"/>
                <w:szCs w:val="22"/>
              </w:rPr>
              <w:t xml:space="preserve">   </w:t>
            </w:r>
            <w:r>
              <w:rPr>
                <w:rFonts w:ascii="Calibri" w:hAnsi="Calibri" w:hint="eastAsia"/>
                <w:sz w:val="24"/>
                <w:szCs w:val="22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项目中的分工</w:t>
            </w:r>
          </w:p>
        </w:tc>
      </w:tr>
      <w:tr w:rsidR="00410BFF" w:rsidTr="00410BFF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0BFF" w:rsidRDefault="00410BFF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BFF" w:rsidRDefault="00410BFF">
            <w:pPr>
              <w:ind w:firstLineChars="200" w:firstLine="480"/>
              <w:rPr>
                <w:rFonts w:ascii="Calibri" w:eastAsia="楷体_GB2312" w:hAnsi="Calibri"/>
                <w:sz w:val="24"/>
                <w:szCs w:val="22"/>
              </w:rPr>
            </w:pPr>
            <w:r>
              <w:rPr>
                <w:rFonts w:ascii="Calibri" w:eastAsia="楷体_GB2312" w:hAnsi="Calibri" w:hint="eastAsia"/>
                <w:sz w:val="24"/>
                <w:szCs w:val="22"/>
              </w:rPr>
              <w:t>主持人</w:t>
            </w:r>
          </w:p>
        </w:tc>
      </w:tr>
      <w:tr w:rsidR="00410BFF" w:rsidTr="00410BFF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0BFF" w:rsidRDefault="00410BFF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0BFF" w:rsidRDefault="00410BFF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0BFF" w:rsidRDefault="00410BFF"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  <w:tr w:rsidR="00410BFF" w:rsidTr="00410BFF"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BFF" w:rsidRDefault="00410BFF">
            <w:pPr>
              <w:jc w:val="center"/>
              <w:rPr>
                <w:rFonts w:ascii="Calibri" w:eastAsia="楷体_GB2312" w:hAnsi="Calibri"/>
                <w:sz w:val="24"/>
                <w:szCs w:val="22"/>
              </w:rPr>
            </w:pPr>
          </w:p>
        </w:tc>
      </w:tr>
    </w:tbl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lastRenderedPageBreak/>
        <w:t>二、项目简介（限</w:t>
      </w:r>
      <w:r w:rsidR="002E78B1">
        <w:rPr>
          <w:rFonts w:ascii="Calibri" w:eastAsia="黑体" w:hAnsi="Calibri" w:hint="eastAsia"/>
          <w:bCs/>
          <w:sz w:val="28"/>
          <w:szCs w:val="22"/>
        </w:rPr>
        <w:t>100</w:t>
      </w:r>
      <w:r>
        <w:rPr>
          <w:rFonts w:ascii="Calibri" w:eastAsia="黑体" w:hAnsi="Calibri" w:hint="eastAsia"/>
          <w:bCs/>
          <w:sz w:val="28"/>
          <w:szCs w:val="22"/>
        </w:rPr>
        <w:t>字以内）</w:t>
      </w:r>
    </w:p>
    <w:tbl>
      <w:tblPr>
        <w:tblStyle w:val="a3"/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410BFF" w:rsidTr="00410BF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tabs>
                <w:tab w:val="left" w:pos="1686"/>
              </w:tabs>
              <w:spacing w:beforeLines="50" w:before="156" w:afterLines="50" w:after="156" w:line="300" w:lineRule="auto"/>
              <w:ind w:right="567"/>
              <w:rPr>
                <w:rFonts w:ascii="Calibri" w:eastAsia="黑体" w:hAnsi="Calibri"/>
                <w:bCs/>
                <w:sz w:val="28"/>
                <w:szCs w:val="22"/>
              </w:rPr>
            </w:pPr>
          </w:p>
          <w:p w:rsidR="00410BFF" w:rsidRDefault="00410BFF">
            <w:pPr>
              <w:tabs>
                <w:tab w:val="left" w:pos="1686"/>
              </w:tabs>
              <w:spacing w:beforeLines="50" w:before="156" w:afterLines="50" w:after="156" w:line="300" w:lineRule="auto"/>
              <w:ind w:right="567"/>
              <w:rPr>
                <w:rFonts w:ascii="Calibri" w:eastAsia="黑体" w:hAnsi="Calibri"/>
                <w:bCs/>
                <w:sz w:val="28"/>
                <w:szCs w:val="22"/>
              </w:rPr>
            </w:pPr>
          </w:p>
          <w:p w:rsidR="00410BFF" w:rsidRDefault="00410BFF">
            <w:pPr>
              <w:tabs>
                <w:tab w:val="left" w:pos="1686"/>
              </w:tabs>
              <w:spacing w:beforeLines="50" w:before="156" w:afterLines="50" w:after="156" w:line="300" w:lineRule="auto"/>
              <w:ind w:right="567"/>
              <w:rPr>
                <w:rFonts w:ascii="Calibri" w:eastAsia="黑体" w:hAnsi="Calibri"/>
                <w:bCs/>
                <w:sz w:val="28"/>
                <w:szCs w:val="22"/>
              </w:rPr>
            </w:pPr>
          </w:p>
          <w:p w:rsidR="00410BFF" w:rsidRDefault="00410BFF">
            <w:pPr>
              <w:tabs>
                <w:tab w:val="left" w:pos="1686"/>
              </w:tabs>
              <w:spacing w:beforeLines="50" w:before="156" w:afterLines="50" w:after="156" w:line="300" w:lineRule="auto"/>
              <w:ind w:right="567"/>
              <w:rPr>
                <w:rFonts w:ascii="Calibri" w:eastAsia="黑体" w:hAnsi="Calibri"/>
                <w:bCs/>
                <w:sz w:val="28"/>
                <w:szCs w:val="22"/>
              </w:rPr>
            </w:pPr>
          </w:p>
          <w:p w:rsidR="00410BFF" w:rsidRDefault="00410BFF">
            <w:pPr>
              <w:tabs>
                <w:tab w:val="left" w:pos="1686"/>
              </w:tabs>
              <w:spacing w:beforeLines="50" w:before="156" w:afterLines="50" w:after="156" w:line="300" w:lineRule="auto"/>
              <w:ind w:right="567"/>
              <w:rPr>
                <w:rFonts w:ascii="Calibri" w:eastAsia="黑体" w:hAnsi="Calibri"/>
                <w:bCs/>
                <w:sz w:val="28"/>
                <w:szCs w:val="22"/>
              </w:rPr>
            </w:pPr>
          </w:p>
        </w:tc>
      </w:tr>
    </w:tbl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t>三、立项依据（可加页）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410BFF" w:rsidTr="00410BFF">
        <w:trPr>
          <w:trHeight w:val="640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研究目的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研究内容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国、内外研究现状和发展动态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创新点与项目特色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技术路线、拟解决的问题及预期成果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项目研究进度安排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0"/>
                <w:numId w:val="1"/>
              </w:num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已有基础</w:t>
            </w:r>
          </w:p>
          <w:p w:rsidR="00410BFF" w:rsidRDefault="00410BFF" w:rsidP="00257403"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ascii="仿宋_GB2312" w:eastAsia="仿宋_GB2312" w:hAnsi="Calibri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 w:hAnsi="Calibri"/>
                <w:b/>
                <w:sz w:val="24"/>
                <w:szCs w:val="22"/>
              </w:rPr>
              <w:t>与本项目有关的研究积累和已取得的成绩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410BFF" w:rsidRDefault="00410BFF" w:rsidP="00257403">
            <w:pPr>
              <w:numPr>
                <w:ilvl w:val="1"/>
                <w:numId w:val="1"/>
              </w:numPr>
              <w:snapToGrid w:val="0"/>
              <w:spacing w:before="50" w:after="50" w:line="300" w:lineRule="auto"/>
              <w:rPr>
                <w:rFonts w:ascii="仿宋_GB2312" w:eastAsia="仿宋_GB2312" w:hAnsi="Calibri"/>
                <w:b/>
                <w:bCs/>
                <w:sz w:val="24"/>
                <w:szCs w:val="22"/>
              </w:rPr>
            </w:pPr>
            <w:r>
              <w:rPr>
                <w:rFonts w:ascii="仿宋_GB2312" w:eastAsia="仿宋_GB2312" w:hAnsi="Calibri"/>
                <w:b/>
                <w:sz w:val="24"/>
                <w:szCs w:val="22"/>
              </w:rPr>
              <w:t>已具备的条件，尚缺少的条件及解决方法</w:t>
            </w: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/>
                <w:b/>
                <w:sz w:val="28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/>
                <w:b/>
                <w:sz w:val="28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/>
                <w:b/>
                <w:sz w:val="28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/>
                <w:b/>
                <w:sz w:val="28"/>
                <w:szCs w:val="22"/>
              </w:rPr>
            </w:pPr>
          </w:p>
          <w:p w:rsidR="00410BFF" w:rsidRDefault="00410BFF">
            <w:pPr>
              <w:snapToGrid w:val="0"/>
              <w:spacing w:beforeLines="50" w:before="156" w:afterLines="50" w:after="156" w:line="300" w:lineRule="auto"/>
              <w:rPr>
                <w:rFonts w:ascii="Calibri" w:eastAsia="黑体" w:hAnsi="Calibri"/>
                <w:b/>
                <w:sz w:val="28"/>
                <w:szCs w:val="22"/>
              </w:rPr>
            </w:pPr>
          </w:p>
        </w:tc>
      </w:tr>
    </w:tbl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lastRenderedPageBreak/>
        <w:t>四、经费预算</w:t>
      </w:r>
    </w:p>
    <w:tbl>
      <w:tblPr>
        <w:tblW w:w="85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157"/>
        <w:gridCol w:w="3399"/>
        <w:gridCol w:w="2266"/>
      </w:tblGrid>
      <w:tr w:rsidR="00410BFF" w:rsidTr="00410BFF">
        <w:trPr>
          <w:cantSplit/>
          <w:trHeight w:val="634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开支科目</w:t>
            </w:r>
            <w:r>
              <w:rPr>
                <w:rFonts w:ascii="Calibri" w:hAnsi="Calibri"/>
                <w:szCs w:val="22"/>
              </w:rPr>
              <w:t xml:space="preserve">                   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预算金</w:t>
            </w:r>
            <w:proofErr w:type="gramEnd"/>
            <w:r>
              <w:rPr>
                <w:rFonts w:ascii="Calibri" w:hAnsi="Calibri" w:hint="eastAsia"/>
                <w:szCs w:val="22"/>
              </w:rPr>
              <w:t>费</w:t>
            </w:r>
          </w:p>
          <w:p w:rsidR="00410BFF" w:rsidRDefault="00410BF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（元）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主要用途</w:t>
            </w:r>
            <w:r>
              <w:rPr>
                <w:rFonts w:ascii="Calibri" w:hAnsi="Calibri"/>
                <w:szCs w:val="22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预计使用时间</w:t>
            </w: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预算经费总额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FF" w:rsidRDefault="00410BF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eastAsia="仿宋_GB2312" w:hAnsi="Calibri"/>
                <w:szCs w:val="22"/>
              </w:rPr>
              <w:t>学校批准经费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410BFF" w:rsidTr="00410BFF">
        <w:trPr>
          <w:cantSplit/>
          <w:trHeight w:val="397"/>
        </w:trPr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FF" w:rsidRDefault="00410BFF">
            <w:pPr>
              <w:jc w:val="center"/>
              <w:rPr>
                <w:rFonts w:ascii="Calibri" w:eastAsia="仿宋_GB2312" w:hAnsi="Calibri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</w:tbl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lastRenderedPageBreak/>
        <w:t>五、指导教师意见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10BFF" w:rsidTr="00410BFF">
        <w:trPr>
          <w:trHeight w:val="277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                             </w:t>
            </w:r>
            <w:r>
              <w:rPr>
                <w:rFonts w:ascii="仿宋_GB2312" w:eastAsia="仿宋_GB2312" w:hAnsi="Calibri"/>
                <w:b/>
                <w:sz w:val="24"/>
                <w:szCs w:val="22"/>
              </w:rPr>
              <w:t>导师（签章）：</w:t>
            </w:r>
          </w:p>
          <w:p w:rsidR="00410BFF" w:rsidRDefault="00410BFF">
            <w:pPr>
              <w:spacing w:line="360" w:lineRule="auto"/>
              <w:ind w:firstLineChars="2150" w:firstLine="5180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Ansi="Calibri"/>
                <w:b/>
                <w:sz w:val="24"/>
                <w:szCs w:val="22"/>
              </w:rPr>
              <w:t>年  月   日</w:t>
            </w:r>
          </w:p>
        </w:tc>
      </w:tr>
    </w:tbl>
    <w:p w:rsidR="00410BFF" w:rsidRDefault="00410BFF" w:rsidP="00410BFF">
      <w:pPr>
        <w:tabs>
          <w:tab w:val="left" w:pos="1686"/>
        </w:tabs>
        <w:spacing w:beforeLines="50" w:before="156" w:afterLines="50" w:after="156" w:line="300" w:lineRule="auto"/>
        <w:ind w:right="567"/>
        <w:rPr>
          <w:rFonts w:ascii="Calibri" w:eastAsia="黑体" w:hAnsi="Calibri"/>
          <w:bCs/>
          <w:sz w:val="28"/>
          <w:szCs w:val="22"/>
        </w:rPr>
      </w:pPr>
      <w:r>
        <w:rPr>
          <w:rFonts w:ascii="Calibri" w:eastAsia="黑体" w:hAnsi="Calibri" w:hint="eastAsia"/>
          <w:bCs/>
          <w:sz w:val="28"/>
          <w:szCs w:val="22"/>
        </w:rPr>
        <w:t>六、院系专家组意见</w:t>
      </w:r>
      <w:r>
        <w:rPr>
          <w:rFonts w:ascii="Calibri" w:eastAsia="黑体" w:hAnsi="Calibri"/>
          <w:bCs/>
          <w:sz w:val="28"/>
          <w:szCs w:val="22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410BFF" w:rsidTr="00410BFF">
        <w:trPr>
          <w:trHeight w:val="2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F" w:rsidRDefault="00410BFF">
            <w:pPr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410BFF" w:rsidRDefault="00410BFF">
            <w:pPr>
              <w:spacing w:line="360" w:lineRule="auto"/>
              <w:rPr>
                <w:rFonts w:ascii="仿宋_GB2312" w:eastAsia="仿宋_GB2312" w:hAnsi="Calibri"/>
                <w:b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                               </w:t>
            </w:r>
            <w:r>
              <w:rPr>
                <w:rFonts w:ascii="仿宋_GB2312" w:eastAsia="仿宋_GB2312" w:hAnsi="Calibri"/>
                <w:b/>
                <w:sz w:val="24"/>
                <w:szCs w:val="22"/>
              </w:rPr>
              <w:t>专家组组长（签章）：</w:t>
            </w:r>
          </w:p>
          <w:p w:rsidR="00410BFF" w:rsidRDefault="00410BFF">
            <w:pPr>
              <w:ind w:firstLineChars="1850" w:firstLine="4457"/>
              <w:rPr>
                <w:rFonts w:ascii="Calibri" w:eastAsia="楷体" w:hAnsi="Calibri"/>
                <w:szCs w:val="22"/>
              </w:rPr>
            </w:pPr>
            <w:r>
              <w:rPr>
                <w:rFonts w:ascii="仿宋_GB2312" w:eastAsia="仿宋_GB2312" w:hAnsi="Calibri"/>
                <w:b/>
                <w:sz w:val="24"/>
                <w:szCs w:val="22"/>
              </w:rPr>
              <w:t>年  月   日</w:t>
            </w:r>
          </w:p>
        </w:tc>
      </w:tr>
    </w:tbl>
    <w:p w:rsidR="00410BFF" w:rsidRDefault="00410BFF" w:rsidP="00410BFF"/>
    <w:p w:rsidR="00BD2DBD" w:rsidRPr="00410BFF" w:rsidRDefault="00BD2DBD"/>
    <w:sectPr w:rsidR="00BD2DBD" w:rsidRPr="0041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</w:lvl>
    <w:lvl w:ilvl="3">
      <w:start w:val="2"/>
      <w:numFmt w:val="decimal"/>
      <w:lvlText w:val="%4"/>
      <w:lvlJc w:val="left"/>
      <w:pPr>
        <w:ind w:left="1620" w:hanging="36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8D"/>
    <w:rsid w:val="000452BE"/>
    <w:rsid w:val="00050D38"/>
    <w:rsid w:val="0007083E"/>
    <w:rsid w:val="0009757B"/>
    <w:rsid w:val="000B10A0"/>
    <w:rsid w:val="000E0C5B"/>
    <w:rsid w:val="000F3D46"/>
    <w:rsid w:val="0012298D"/>
    <w:rsid w:val="001256E1"/>
    <w:rsid w:val="0013068F"/>
    <w:rsid w:val="001466E1"/>
    <w:rsid w:val="00164EDF"/>
    <w:rsid w:val="00176107"/>
    <w:rsid w:val="00185D43"/>
    <w:rsid w:val="001C3E62"/>
    <w:rsid w:val="001D54E9"/>
    <w:rsid w:val="001D7FF4"/>
    <w:rsid w:val="001E0BA2"/>
    <w:rsid w:val="001E4FEC"/>
    <w:rsid w:val="001F0754"/>
    <w:rsid w:val="00212DA8"/>
    <w:rsid w:val="00216BC1"/>
    <w:rsid w:val="00220F5F"/>
    <w:rsid w:val="00224E62"/>
    <w:rsid w:val="00266C07"/>
    <w:rsid w:val="00270F61"/>
    <w:rsid w:val="00281D2B"/>
    <w:rsid w:val="002860C1"/>
    <w:rsid w:val="002934AB"/>
    <w:rsid w:val="002A2E38"/>
    <w:rsid w:val="002B7D09"/>
    <w:rsid w:val="002C07B2"/>
    <w:rsid w:val="002E005C"/>
    <w:rsid w:val="002E78B1"/>
    <w:rsid w:val="002F2719"/>
    <w:rsid w:val="002F7142"/>
    <w:rsid w:val="00302130"/>
    <w:rsid w:val="003177E7"/>
    <w:rsid w:val="003233BD"/>
    <w:rsid w:val="00325A74"/>
    <w:rsid w:val="003454B3"/>
    <w:rsid w:val="00346E1F"/>
    <w:rsid w:val="003615A2"/>
    <w:rsid w:val="003A289B"/>
    <w:rsid w:val="003A4074"/>
    <w:rsid w:val="003B258C"/>
    <w:rsid w:val="003B2FAF"/>
    <w:rsid w:val="003C24A7"/>
    <w:rsid w:val="003D764B"/>
    <w:rsid w:val="00403B02"/>
    <w:rsid w:val="00410BFF"/>
    <w:rsid w:val="00414061"/>
    <w:rsid w:val="00423E7F"/>
    <w:rsid w:val="00453FC2"/>
    <w:rsid w:val="0045539E"/>
    <w:rsid w:val="00457008"/>
    <w:rsid w:val="00460527"/>
    <w:rsid w:val="00460EF5"/>
    <w:rsid w:val="00471E2D"/>
    <w:rsid w:val="00471FC5"/>
    <w:rsid w:val="00487851"/>
    <w:rsid w:val="004A2A2B"/>
    <w:rsid w:val="004A2B58"/>
    <w:rsid w:val="004A782F"/>
    <w:rsid w:val="004B3611"/>
    <w:rsid w:val="004D3315"/>
    <w:rsid w:val="004F1C35"/>
    <w:rsid w:val="00507ED5"/>
    <w:rsid w:val="0051646D"/>
    <w:rsid w:val="0053124E"/>
    <w:rsid w:val="00531CD3"/>
    <w:rsid w:val="00536FE0"/>
    <w:rsid w:val="0054557B"/>
    <w:rsid w:val="005651F5"/>
    <w:rsid w:val="00575BB7"/>
    <w:rsid w:val="00590A0C"/>
    <w:rsid w:val="005A0713"/>
    <w:rsid w:val="005A131A"/>
    <w:rsid w:val="005C00BC"/>
    <w:rsid w:val="005E48BF"/>
    <w:rsid w:val="005E5932"/>
    <w:rsid w:val="00604FCB"/>
    <w:rsid w:val="006117FF"/>
    <w:rsid w:val="00617838"/>
    <w:rsid w:val="00620B86"/>
    <w:rsid w:val="00624E20"/>
    <w:rsid w:val="00631554"/>
    <w:rsid w:val="00640F52"/>
    <w:rsid w:val="00654095"/>
    <w:rsid w:val="00663FF1"/>
    <w:rsid w:val="006649D5"/>
    <w:rsid w:val="00665F8F"/>
    <w:rsid w:val="00686852"/>
    <w:rsid w:val="00687D3A"/>
    <w:rsid w:val="00691395"/>
    <w:rsid w:val="006A324F"/>
    <w:rsid w:val="006D3C77"/>
    <w:rsid w:val="006E69C6"/>
    <w:rsid w:val="00700101"/>
    <w:rsid w:val="0070066D"/>
    <w:rsid w:val="007145D1"/>
    <w:rsid w:val="00716468"/>
    <w:rsid w:val="00725359"/>
    <w:rsid w:val="007326C8"/>
    <w:rsid w:val="007C4D1A"/>
    <w:rsid w:val="007D4777"/>
    <w:rsid w:val="007F53CB"/>
    <w:rsid w:val="00803D8D"/>
    <w:rsid w:val="008107F7"/>
    <w:rsid w:val="00822E77"/>
    <w:rsid w:val="008233AA"/>
    <w:rsid w:val="008305D0"/>
    <w:rsid w:val="00840EB6"/>
    <w:rsid w:val="00842161"/>
    <w:rsid w:val="00850609"/>
    <w:rsid w:val="008700A1"/>
    <w:rsid w:val="00892D55"/>
    <w:rsid w:val="008A5E03"/>
    <w:rsid w:val="008E22EE"/>
    <w:rsid w:val="008E3CD2"/>
    <w:rsid w:val="008F5321"/>
    <w:rsid w:val="00901F26"/>
    <w:rsid w:val="009205E1"/>
    <w:rsid w:val="00945850"/>
    <w:rsid w:val="00947746"/>
    <w:rsid w:val="009568F3"/>
    <w:rsid w:val="00985854"/>
    <w:rsid w:val="00991ADE"/>
    <w:rsid w:val="009942D7"/>
    <w:rsid w:val="00997E9A"/>
    <w:rsid w:val="009A0793"/>
    <w:rsid w:val="009A43B9"/>
    <w:rsid w:val="009B5D5A"/>
    <w:rsid w:val="009D3064"/>
    <w:rsid w:val="009E60B8"/>
    <w:rsid w:val="009E6BBF"/>
    <w:rsid w:val="009F7566"/>
    <w:rsid w:val="00A01A2D"/>
    <w:rsid w:val="00A03282"/>
    <w:rsid w:val="00A06D8D"/>
    <w:rsid w:val="00A3202A"/>
    <w:rsid w:val="00A710A6"/>
    <w:rsid w:val="00A8516A"/>
    <w:rsid w:val="00AB67E5"/>
    <w:rsid w:val="00AB71BD"/>
    <w:rsid w:val="00AD2FB6"/>
    <w:rsid w:val="00AD7246"/>
    <w:rsid w:val="00AE3476"/>
    <w:rsid w:val="00AE5F71"/>
    <w:rsid w:val="00B1315C"/>
    <w:rsid w:val="00B26005"/>
    <w:rsid w:val="00B30A44"/>
    <w:rsid w:val="00B34AC3"/>
    <w:rsid w:val="00B51DA0"/>
    <w:rsid w:val="00B61A51"/>
    <w:rsid w:val="00B633D1"/>
    <w:rsid w:val="00B65AF8"/>
    <w:rsid w:val="00B75AD6"/>
    <w:rsid w:val="00B84554"/>
    <w:rsid w:val="00B90FDC"/>
    <w:rsid w:val="00B9507A"/>
    <w:rsid w:val="00B960BC"/>
    <w:rsid w:val="00BA6731"/>
    <w:rsid w:val="00BA6ED1"/>
    <w:rsid w:val="00BD1B75"/>
    <w:rsid w:val="00BD2DBD"/>
    <w:rsid w:val="00BF471D"/>
    <w:rsid w:val="00C0139B"/>
    <w:rsid w:val="00C247F7"/>
    <w:rsid w:val="00C2613E"/>
    <w:rsid w:val="00C4162B"/>
    <w:rsid w:val="00C47012"/>
    <w:rsid w:val="00C473E1"/>
    <w:rsid w:val="00C51BD3"/>
    <w:rsid w:val="00C620E1"/>
    <w:rsid w:val="00C9233B"/>
    <w:rsid w:val="00CA365C"/>
    <w:rsid w:val="00CC07BD"/>
    <w:rsid w:val="00CC24C9"/>
    <w:rsid w:val="00CC74B1"/>
    <w:rsid w:val="00CD1908"/>
    <w:rsid w:val="00CF558A"/>
    <w:rsid w:val="00D34273"/>
    <w:rsid w:val="00D45E4C"/>
    <w:rsid w:val="00D742C5"/>
    <w:rsid w:val="00D75F16"/>
    <w:rsid w:val="00D76129"/>
    <w:rsid w:val="00D80122"/>
    <w:rsid w:val="00D93C71"/>
    <w:rsid w:val="00D96DDD"/>
    <w:rsid w:val="00D97176"/>
    <w:rsid w:val="00DA7929"/>
    <w:rsid w:val="00DB7F16"/>
    <w:rsid w:val="00DC1F6F"/>
    <w:rsid w:val="00DC64C5"/>
    <w:rsid w:val="00DD4CF1"/>
    <w:rsid w:val="00DE039B"/>
    <w:rsid w:val="00DE0D14"/>
    <w:rsid w:val="00DF6083"/>
    <w:rsid w:val="00E73527"/>
    <w:rsid w:val="00E823C7"/>
    <w:rsid w:val="00EC10C5"/>
    <w:rsid w:val="00EC223D"/>
    <w:rsid w:val="00F05589"/>
    <w:rsid w:val="00F071F5"/>
    <w:rsid w:val="00F2197D"/>
    <w:rsid w:val="00F22D7C"/>
    <w:rsid w:val="00F260E6"/>
    <w:rsid w:val="00F45801"/>
    <w:rsid w:val="00F4605E"/>
    <w:rsid w:val="00F4775B"/>
    <w:rsid w:val="00F566E0"/>
    <w:rsid w:val="00F83015"/>
    <w:rsid w:val="00F90CDA"/>
    <w:rsid w:val="00F97F4B"/>
    <w:rsid w:val="00FA0A8B"/>
    <w:rsid w:val="00FA28C3"/>
    <w:rsid w:val="00FA481E"/>
    <w:rsid w:val="00FD4FC7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0BF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10BFF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millionluo@outlook.com</dc:creator>
  <cp:keywords/>
  <dc:description/>
  <cp:lastModifiedBy>User</cp:lastModifiedBy>
  <cp:revision>9</cp:revision>
  <dcterms:created xsi:type="dcterms:W3CDTF">2016-12-09T13:29:00Z</dcterms:created>
  <dcterms:modified xsi:type="dcterms:W3CDTF">2016-12-30T04:20:00Z</dcterms:modified>
</cp:coreProperties>
</file>